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01" w:rsidRPr="00BF4746" w:rsidRDefault="00BF4746" w:rsidP="00BF4746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BF4746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Подготовить </w:t>
      </w:r>
      <w:r w:rsidRPr="00BF4746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реферат по истории отечественного государства и права на тему: </w:t>
      </w:r>
      <w:r w:rsidRPr="00BF4746">
        <w:rPr>
          <w:rFonts w:ascii="Times New Roman" w:hAnsi="Times New Roman" w:cs="Times New Roman"/>
          <w:b/>
          <w:color w:val="222222"/>
          <w:sz w:val="28"/>
          <w:szCs w:val="20"/>
          <w:shd w:val="clear" w:color="auto" w:fill="FFFFFF"/>
        </w:rPr>
        <w:t>Судебник Ив</w:t>
      </w:r>
      <w:bookmarkStart w:id="0" w:name="_GoBack"/>
      <w:bookmarkEnd w:id="0"/>
      <w:r w:rsidRPr="00BF4746">
        <w:rPr>
          <w:rFonts w:ascii="Times New Roman" w:hAnsi="Times New Roman" w:cs="Times New Roman"/>
          <w:b/>
          <w:color w:val="222222"/>
          <w:sz w:val="28"/>
          <w:szCs w:val="20"/>
          <w:shd w:val="clear" w:color="auto" w:fill="FFFFFF"/>
        </w:rPr>
        <w:t>ана III (1497 г.).</w:t>
      </w:r>
    </w:p>
    <w:sectPr w:rsidR="007D1601" w:rsidRPr="00BF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46"/>
    <w:rsid w:val="000F1928"/>
    <w:rsid w:val="006251D3"/>
    <w:rsid w:val="007D1601"/>
    <w:rsid w:val="00BF4746"/>
    <w:rsid w:val="00D42FA8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2015-03-11T10:35:00Z</dcterms:created>
  <dcterms:modified xsi:type="dcterms:W3CDTF">2015-03-11T10:36:00Z</dcterms:modified>
</cp:coreProperties>
</file>